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bookmarkStart w:id="0" w:name="_GoBack"/>
      <w:bookmarkEnd w:id="0"/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E13E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CF263E" w:rsidRPr="00621B5D">
        <w:rPr>
          <w:b/>
          <w:sz w:val="28"/>
          <w:szCs w:val="28"/>
        </w:rPr>
        <w:t>208</w:t>
      </w:r>
      <w:r w:rsidRPr="00621B5D">
        <w:rPr>
          <w:b/>
          <w:sz w:val="28"/>
          <w:szCs w:val="28"/>
        </w:rPr>
        <w:t>________/</w:t>
      </w:r>
      <w:r>
        <w:rPr>
          <w:sz w:val="28"/>
          <w:szCs w:val="28"/>
        </w:rPr>
        <w:t>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 xml:space="preserve">que sejam realizados urgentes serviços de </w:t>
      </w:r>
      <w:r w:rsidR="00EB406D">
        <w:rPr>
          <w:sz w:val="28"/>
          <w:szCs w:val="28"/>
        </w:rPr>
        <w:t xml:space="preserve">recapeamento asfáltico ou operação </w:t>
      </w:r>
      <w:r>
        <w:rPr>
          <w:sz w:val="28"/>
          <w:szCs w:val="28"/>
        </w:rPr>
        <w:t xml:space="preserve">tapa buracos </w:t>
      </w:r>
      <w:r w:rsidR="00EB406D">
        <w:rPr>
          <w:sz w:val="28"/>
          <w:szCs w:val="28"/>
        </w:rPr>
        <w:t>na Avenida Ítalo Adami, do seu ponto inicial até o cruzamento com a Rodovia Henrique Eroles</w:t>
      </w:r>
      <w:r>
        <w:rPr>
          <w:sz w:val="28"/>
          <w:szCs w:val="28"/>
        </w:rPr>
        <w:t>, neste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6F2035">
        <w:rPr>
          <w:sz w:val="28"/>
          <w:szCs w:val="28"/>
        </w:rPr>
        <w:t>1</w:t>
      </w:r>
      <w:r w:rsidR="00EB406D">
        <w:rPr>
          <w:sz w:val="28"/>
          <w:szCs w:val="28"/>
        </w:rPr>
        <w:t>3</w:t>
      </w:r>
      <w:r>
        <w:rPr>
          <w:sz w:val="28"/>
          <w:szCs w:val="28"/>
        </w:rPr>
        <w:t xml:space="preserve"> de </w:t>
      </w:r>
      <w:r w:rsidR="00E82D92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CF263E" w:rsidRDefault="00232386">
      <w:pPr>
        <w:jc w:val="center"/>
        <w:rPr>
          <w:b/>
          <w:sz w:val="28"/>
          <w:szCs w:val="28"/>
        </w:rPr>
      </w:pPr>
      <w:r w:rsidRPr="00CF263E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F5" w:rsidRDefault="00E20DF5">
      <w:r>
        <w:separator/>
      </w:r>
    </w:p>
  </w:endnote>
  <w:endnote w:type="continuationSeparator" w:id="0">
    <w:p w:rsidR="00E20DF5" w:rsidRDefault="00E2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F5" w:rsidRDefault="00E20DF5">
      <w:r>
        <w:separator/>
      </w:r>
    </w:p>
  </w:footnote>
  <w:footnote w:type="continuationSeparator" w:id="0">
    <w:p w:rsidR="00E20DF5" w:rsidRDefault="00E2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20D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20DF5"/>
  <w:p w:rsidR="00E67728" w:rsidRDefault="0037420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20D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232386"/>
    <w:rsid w:val="00374040"/>
    <w:rsid w:val="0037420E"/>
    <w:rsid w:val="00382C28"/>
    <w:rsid w:val="00606057"/>
    <w:rsid w:val="00621B5D"/>
    <w:rsid w:val="00627A36"/>
    <w:rsid w:val="006F2035"/>
    <w:rsid w:val="00775849"/>
    <w:rsid w:val="008B7160"/>
    <w:rsid w:val="009E13E7"/>
    <w:rsid w:val="00CD6F13"/>
    <w:rsid w:val="00CF263E"/>
    <w:rsid w:val="00DB54F7"/>
    <w:rsid w:val="00E20DF5"/>
    <w:rsid w:val="00E67728"/>
    <w:rsid w:val="00E82D92"/>
    <w:rsid w:val="00E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6</cp:revision>
  <cp:lastPrinted>2005-08-15T16:36:00Z</cp:lastPrinted>
  <dcterms:created xsi:type="dcterms:W3CDTF">2017-02-13T12:14:00Z</dcterms:created>
  <dcterms:modified xsi:type="dcterms:W3CDTF">2017-02-13T14:39:00Z</dcterms:modified>
</cp:coreProperties>
</file>