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>Indicações - 39ª Sessão Ordinária de 2017</w:t>
      </w:r>
    </w:p>
    <w:p w:rsidR="00002B9B" w:rsidRDefault="00002B9B" w:rsidP="002237CD">
      <w:pPr>
        <w:jc w:val="both"/>
        <w:rPr>
          <w:rFonts w:cstheme="minorHAnsi"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2313/2017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David Ribeiro da Silva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efetuado o serviço de pavimentação em todas as Ruas do Bairro Jardim Marcelo, neste Município</w:t>
      </w:r>
      <w:r>
        <w:rPr>
          <w:rFonts w:cstheme="minorHAnsi"/>
          <w:i/>
          <w:sz w:val="24"/>
          <w:szCs w:val="24"/>
        </w:rPr>
        <w:t>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2314/2017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Carlos Alberto Santiago Gomes Barbosa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que sejam realizados serviços de implantação de dois postes com luminárias públicas, na Rua Borda, no Bairro Jardim Maria Eliza, neste Município.</w:t>
      </w:r>
    </w:p>
    <w:p w:rsidR="002237CD" w:rsidRDefault="002237CD" w:rsidP="002237CD">
      <w:pPr>
        <w:jc w:val="both"/>
        <w:rPr>
          <w:rFonts w:cstheme="minorHAnsi"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2315/2017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Carlos Alberto Santiago Gomes Barbosa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que sejam realizados serviços de tapa buracos por toda extensão da Rua Serra Formosa, no Bairro Jardim Paineira, neste Município.</w:t>
      </w:r>
    </w:p>
    <w:p w:rsidR="002237CD" w:rsidRDefault="002237CD" w:rsidP="002237CD">
      <w:pPr>
        <w:jc w:val="both"/>
        <w:rPr>
          <w:rFonts w:cstheme="minorHAnsi"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2316/2017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Carlos Alberto Santiago Gomes Barbosa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que sejam realizados serviços de substituição de lâmpadas queimadas na Rua Murilo Mendes, no bairro Parque Piratininga, neste Município.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2317/2017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Maria Aparecida Monteiro Rodrigues da Fonseca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serviço de substituição de lâmpadas com alta voltagem por toda extensão da Rua Diamantina, no Bairro da Vila Virgínia.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2318/2017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Alexandre de Oliveira Silva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do Município de </w:t>
      </w:r>
      <w:proofErr w:type="spellStart"/>
      <w:r w:rsidRPr="002237CD">
        <w:rPr>
          <w:rFonts w:cstheme="minorHAnsi"/>
          <w:i/>
          <w:sz w:val="24"/>
          <w:szCs w:val="24"/>
        </w:rPr>
        <w:t>Itaquaquecetuba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, serviço de tapa buraco em toda extensão da Travessa Grande Rio – Bairro Jardim São Paulo – </w:t>
      </w:r>
      <w:proofErr w:type="spellStart"/>
      <w:r w:rsidRPr="002237CD">
        <w:rPr>
          <w:rFonts w:cstheme="minorHAnsi"/>
          <w:i/>
          <w:sz w:val="24"/>
          <w:szCs w:val="24"/>
        </w:rPr>
        <w:t>Itaquaquecetuba</w:t>
      </w:r>
      <w:proofErr w:type="spellEnd"/>
      <w:r w:rsidRPr="002237CD">
        <w:rPr>
          <w:rFonts w:cstheme="minorHAnsi"/>
          <w:i/>
          <w:sz w:val="24"/>
          <w:szCs w:val="24"/>
        </w:rPr>
        <w:t>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2319/2017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Alexandre de Oliveira Silva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serviço de implantação de uma </w:t>
      </w:r>
      <w:proofErr w:type="spellStart"/>
      <w:r w:rsidRPr="002237CD">
        <w:rPr>
          <w:rFonts w:cstheme="minorHAnsi"/>
          <w:i/>
          <w:sz w:val="24"/>
          <w:szCs w:val="24"/>
        </w:rPr>
        <w:t>lombofaixa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em frente ao SUPERMERCADO NAGUMO, localizado na Estrada São Bento – Jardim Odete – </w:t>
      </w:r>
      <w:proofErr w:type="spellStart"/>
      <w:r w:rsidRPr="002237CD">
        <w:rPr>
          <w:rFonts w:cstheme="minorHAnsi"/>
          <w:i/>
          <w:sz w:val="24"/>
          <w:szCs w:val="24"/>
        </w:rPr>
        <w:t>Itaquaquecetuba</w:t>
      </w:r>
      <w:proofErr w:type="spellEnd"/>
      <w:r w:rsidRPr="002237CD">
        <w:rPr>
          <w:rFonts w:cstheme="minorHAnsi"/>
          <w:i/>
          <w:sz w:val="24"/>
          <w:szCs w:val="24"/>
        </w:rPr>
        <w:t>.</w:t>
      </w:r>
    </w:p>
    <w:p w:rsidR="00DF59F6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2320/2017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Alexandre de Oliveira Silva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serviço de implantação de uma </w:t>
      </w:r>
      <w:proofErr w:type="spellStart"/>
      <w:r w:rsidRPr="002237CD">
        <w:rPr>
          <w:rFonts w:cstheme="minorHAnsi"/>
          <w:i/>
          <w:sz w:val="24"/>
          <w:szCs w:val="24"/>
        </w:rPr>
        <w:t>lombofaixa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em frente ao </w:t>
      </w:r>
      <w:proofErr w:type="spellStart"/>
      <w:r w:rsidRPr="002237CD">
        <w:rPr>
          <w:rFonts w:cstheme="minorHAnsi"/>
          <w:i/>
          <w:sz w:val="24"/>
          <w:szCs w:val="24"/>
        </w:rPr>
        <w:t>Garden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Shopping de </w:t>
      </w:r>
      <w:proofErr w:type="spellStart"/>
      <w:r w:rsidRPr="002237CD">
        <w:rPr>
          <w:rFonts w:cstheme="minorHAnsi"/>
          <w:i/>
          <w:sz w:val="24"/>
          <w:szCs w:val="24"/>
        </w:rPr>
        <w:t>Itaquaquecetuba</w:t>
      </w:r>
      <w:proofErr w:type="spellEnd"/>
      <w:r w:rsidRPr="002237CD">
        <w:rPr>
          <w:rFonts w:cstheme="minorHAnsi"/>
          <w:i/>
          <w:sz w:val="24"/>
          <w:szCs w:val="24"/>
        </w:rPr>
        <w:t>, localizado na Estrada do Mandi – Jardim Campo Limpo.</w:t>
      </w: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lastRenderedPageBreak/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2321/2017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Alexandre de Oliveira Silva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serviço de tapa buraco e capinação em toda extensão da Estrada do Mandi neste Município.</w:t>
      </w:r>
    </w:p>
    <w:p w:rsidR="004B4E19" w:rsidRDefault="004B4E19" w:rsidP="002237CD">
      <w:pPr>
        <w:jc w:val="both"/>
        <w:rPr>
          <w:rFonts w:cstheme="minorHAnsi"/>
          <w:b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2322/2017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Valdir Ferreira da Silva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Prefeito, urgentes providências, para que seja 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realizado serviços de tapa buraco e recomposição </w:t>
      </w:r>
      <w:proofErr w:type="spellStart"/>
      <w:r w:rsidRPr="002237CD">
        <w:rPr>
          <w:rFonts w:cstheme="minorHAnsi"/>
          <w:i/>
          <w:sz w:val="24"/>
          <w:szCs w:val="24"/>
        </w:rPr>
        <w:t>asfáltica</w:t>
      </w:r>
      <w:proofErr w:type="spellEnd"/>
      <w:r w:rsidRPr="002237CD">
        <w:rPr>
          <w:rFonts w:cstheme="minorHAnsi"/>
          <w:i/>
          <w:sz w:val="24"/>
          <w:szCs w:val="24"/>
        </w:rPr>
        <w:t>,</w:t>
      </w:r>
      <w:proofErr w:type="gramEnd"/>
      <w:r w:rsidRPr="002237CD">
        <w:rPr>
          <w:rFonts w:cstheme="minorHAnsi"/>
          <w:i/>
          <w:sz w:val="24"/>
          <w:szCs w:val="24"/>
        </w:rPr>
        <w:t xml:space="preserve"> por toda a extensão da Rua Vitória Régia, no Bairro Jardim Odete, neste município.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2323/2017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Valdir Ferreira da Silva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Prefeito, urgentes providências, para que seja 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realizado serviços de tapa buraco e recomposição </w:t>
      </w:r>
      <w:proofErr w:type="spellStart"/>
      <w:r w:rsidRPr="002237CD">
        <w:rPr>
          <w:rFonts w:cstheme="minorHAnsi"/>
          <w:i/>
          <w:sz w:val="24"/>
          <w:szCs w:val="24"/>
        </w:rPr>
        <w:t>asfáltica</w:t>
      </w:r>
      <w:proofErr w:type="spellEnd"/>
      <w:r w:rsidRPr="002237CD">
        <w:rPr>
          <w:rFonts w:cstheme="minorHAnsi"/>
          <w:i/>
          <w:sz w:val="24"/>
          <w:szCs w:val="24"/>
        </w:rPr>
        <w:t>,</w:t>
      </w:r>
      <w:proofErr w:type="gramEnd"/>
      <w:r w:rsidRPr="002237CD">
        <w:rPr>
          <w:rFonts w:cstheme="minorHAnsi"/>
          <w:i/>
          <w:sz w:val="24"/>
          <w:szCs w:val="24"/>
        </w:rPr>
        <w:t xml:space="preserve"> por toda a extensão da Estrada do Pinheirinho, neste município.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2324/2017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Valdir Ferreira da Silva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Prefeito, urgentes providências, para que seja 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realizado serviços de tapa buraco e recomposição </w:t>
      </w:r>
      <w:proofErr w:type="spellStart"/>
      <w:r w:rsidRPr="002237CD">
        <w:rPr>
          <w:rFonts w:cstheme="minorHAnsi"/>
          <w:i/>
          <w:sz w:val="24"/>
          <w:szCs w:val="24"/>
        </w:rPr>
        <w:t>asfáltica</w:t>
      </w:r>
      <w:proofErr w:type="spellEnd"/>
      <w:r w:rsidRPr="002237CD">
        <w:rPr>
          <w:rFonts w:cstheme="minorHAnsi"/>
          <w:i/>
          <w:sz w:val="24"/>
          <w:szCs w:val="24"/>
        </w:rPr>
        <w:t>,</w:t>
      </w:r>
      <w:proofErr w:type="gramEnd"/>
      <w:r w:rsidRPr="002237CD">
        <w:rPr>
          <w:rFonts w:cstheme="minorHAnsi"/>
          <w:i/>
          <w:sz w:val="24"/>
          <w:szCs w:val="24"/>
        </w:rPr>
        <w:t xml:space="preserve"> por toda a extensão da Rua Ametista, no Bairro Jardim </w:t>
      </w:r>
      <w:proofErr w:type="spellStart"/>
      <w:r w:rsidRPr="002237CD">
        <w:rPr>
          <w:rFonts w:cstheme="minorHAnsi"/>
          <w:i/>
          <w:sz w:val="24"/>
          <w:szCs w:val="24"/>
        </w:rPr>
        <w:t>Nícea</w:t>
      </w:r>
      <w:proofErr w:type="spellEnd"/>
      <w:r w:rsidRPr="002237CD">
        <w:rPr>
          <w:rFonts w:cstheme="minorHAnsi"/>
          <w:i/>
          <w:sz w:val="24"/>
          <w:szCs w:val="24"/>
        </w:rPr>
        <w:t>, neste município.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2325/2017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Valdir Ferreira da Silva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Prefeito, urgentes providências, para que seja realizado Serviços de implantação de Galeria de captação de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  </w:t>
      </w:r>
      <w:proofErr w:type="gramEnd"/>
      <w:r w:rsidRPr="002237CD">
        <w:rPr>
          <w:rFonts w:cstheme="minorHAnsi"/>
          <w:i/>
          <w:sz w:val="24"/>
          <w:szCs w:val="24"/>
        </w:rPr>
        <w:t>Águas Pluviais, na Rua Violeta, altura do números 333, no Bairro Jardim Odete, neste município.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2326/2017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Cesar Diniz de Souza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serviços de implantação de TUBULAÇÃO DE ESGOTO, em toda a extensão da Viela entre a Rua ANDARAÍ, altura do nº 39 e Rua Itabuna, Bairro Vila Ferreira, neste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  </w:t>
      </w:r>
      <w:proofErr w:type="gramEnd"/>
      <w:r w:rsidRPr="002237CD">
        <w:rPr>
          <w:rFonts w:cstheme="minorHAnsi"/>
          <w:i/>
          <w:sz w:val="24"/>
          <w:szCs w:val="24"/>
        </w:rPr>
        <w:t>município</w:t>
      </w:r>
      <w:r>
        <w:rPr>
          <w:rFonts w:cstheme="minorHAnsi"/>
          <w:i/>
          <w:sz w:val="24"/>
          <w:szCs w:val="24"/>
        </w:rPr>
        <w:t>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2327/2017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Cesar Diniz de Souza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serviços de TROCA DE LÂMPADAS, na RUA AFONSO BEZERRA, altura do nº 345, no Bairro Jardim Amanda Caiuby, neste município.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2328/2017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Cesar Diniz de Souza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serviços de LIMPEZA E CAPINAÇÃO AO ACESSO DAS PASSARELAS QUE LIGA O BAIRRO MARIA AUGUSTA AO CENTRO, neste município.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4B4E19" w:rsidRDefault="004B4E19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lastRenderedPageBreak/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2329/2017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Cesar Diniz de Souza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serviços de Implantação de Pontos de Iluminação, localizada na Rua da Paz, Bairro Terra Prometida, neste município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2330/2017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Cesar Diniz de Souza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serviços de RECUPERAÇÃO ASFÁLTICA (tapa-buracos), na RUA JOSÉ DE ALENCAR, altura do nº 879, no Bairro Terra Prometida, neste município.</w:t>
      </w:r>
    </w:p>
    <w:p w:rsidR="00683913" w:rsidRDefault="00683913" w:rsidP="002237CD">
      <w:pPr>
        <w:jc w:val="both"/>
        <w:rPr>
          <w:rFonts w:cstheme="minorHAnsi"/>
          <w:i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2331/2017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Valdir Ferreira da Silva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Prefeito, providências urgentes, para construção de um </w:t>
      </w:r>
      <w:proofErr w:type="spellStart"/>
      <w:r w:rsidRPr="002237CD">
        <w:rPr>
          <w:rFonts w:cstheme="minorHAnsi"/>
          <w:i/>
          <w:sz w:val="24"/>
          <w:szCs w:val="24"/>
        </w:rPr>
        <w:t>sargetão</w:t>
      </w:r>
      <w:proofErr w:type="spellEnd"/>
      <w:r w:rsidRPr="002237CD">
        <w:rPr>
          <w:rFonts w:cstheme="minorHAnsi"/>
          <w:i/>
          <w:sz w:val="24"/>
          <w:szCs w:val="24"/>
        </w:rPr>
        <w:t>, entre as Ruas Bolívia e Austrália, no Bairro Jardim Americano, neste município.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2332/2017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Carlos Alberto Santiago Gomes Barbosa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do Senhor Prefeito Municipal, que sejam realizados serviços de implantação de braços com luminárias na Estrada do Rio Abaixo na altura do n° 2800, no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  </w:t>
      </w:r>
      <w:proofErr w:type="gramEnd"/>
      <w:r w:rsidRPr="002237CD">
        <w:rPr>
          <w:rFonts w:cstheme="minorHAnsi"/>
          <w:i/>
          <w:sz w:val="24"/>
          <w:szCs w:val="24"/>
        </w:rPr>
        <w:t>Rio Abaixo, neste Município.</w:t>
      </w:r>
    </w:p>
    <w:p w:rsidR="002237CD" w:rsidRDefault="002237CD" w:rsidP="002237CD">
      <w:pPr>
        <w:tabs>
          <w:tab w:val="left" w:pos="2295"/>
        </w:tabs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2333/2017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Roberto Letrista de Oliveira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serviços para capinação e limpeza na Rua Serra da Mantiqueira e Viela, no Jardim Paineira.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2334/2017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Roberto Letrista de Oliveira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serviços para limpeza de bueiros </w:t>
      </w:r>
      <w:proofErr w:type="gramStart"/>
      <w:r w:rsidRPr="002237CD">
        <w:rPr>
          <w:rFonts w:cstheme="minorHAnsi"/>
          <w:i/>
          <w:sz w:val="24"/>
          <w:szCs w:val="24"/>
        </w:rPr>
        <w:t>nas esquina</w:t>
      </w:r>
      <w:proofErr w:type="gramEnd"/>
      <w:r w:rsidRPr="002237CD">
        <w:rPr>
          <w:rFonts w:cstheme="minorHAnsi"/>
          <w:i/>
          <w:sz w:val="24"/>
          <w:szCs w:val="24"/>
        </w:rPr>
        <w:t xml:space="preserve"> entre as Ruas Jambeiro, </w:t>
      </w:r>
      <w:proofErr w:type="spellStart"/>
      <w:r w:rsidRPr="002237CD">
        <w:rPr>
          <w:rFonts w:cstheme="minorHAnsi"/>
          <w:i/>
          <w:sz w:val="24"/>
          <w:szCs w:val="24"/>
        </w:rPr>
        <w:t>Arujá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e Guarulhos, na Vila Bartira.</w:t>
      </w:r>
    </w:p>
    <w:p w:rsid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2335/2017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Roberto Letrista de Oliveira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serviços de reposição </w:t>
      </w:r>
      <w:proofErr w:type="spellStart"/>
      <w:r w:rsidRPr="002237CD">
        <w:rPr>
          <w:rFonts w:cstheme="minorHAnsi"/>
          <w:i/>
          <w:sz w:val="24"/>
          <w:szCs w:val="24"/>
        </w:rPr>
        <w:t>asfáltica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complementar na Viela Suzano, no Jardim </w:t>
      </w:r>
      <w:proofErr w:type="spellStart"/>
      <w:r w:rsidRPr="002237CD">
        <w:rPr>
          <w:rFonts w:cstheme="minorHAnsi"/>
          <w:i/>
          <w:sz w:val="24"/>
          <w:szCs w:val="24"/>
        </w:rPr>
        <w:t>Valparaíso</w:t>
      </w:r>
      <w:proofErr w:type="spellEnd"/>
      <w:r w:rsidRPr="002237CD">
        <w:rPr>
          <w:rFonts w:cstheme="minorHAnsi"/>
          <w:i/>
          <w:sz w:val="24"/>
          <w:szCs w:val="24"/>
        </w:rPr>
        <w:t>.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2336/2017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Roberto Letrista de Oliveira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serviços de tapa buraco nas Ruas do Jardim Europa.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2337/2017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Edson Rodrigues</w:t>
      </w:r>
    </w:p>
    <w:p w:rsidR="00DF59F6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providências junto à Empresa Correios e Telégrafos, para que sejam verificada a disponibilidade de atender ao Residencial Altos do Pinheirinho localizado na Estrada Cuiabá, Jardim </w:t>
      </w:r>
      <w:proofErr w:type="gramStart"/>
      <w:r w:rsidRPr="002237CD">
        <w:rPr>
          <w:rFonts w:cstheme="minorHAnsi"/>
          <w:i/>
          <w:sz w:val="24"/>
          <w:szCs w:val="24"/>
        </w:rPr>
        <w:t>Caiuby ,</w:t>
      </w:r>
      <w:proofErr w:type="gramEnd"/>
      <w:r w:rsidRPr="002237CD">
        <w:rPr>
          <w:rFonts w:cstheme="minorHAnsi"/>
          <w:i/>
          <w:sz w:val="24"/>
          <w:szCs w:val="24"/>
        </w:rPr>
        <w:t xml:space="preserve"> neste município.</w:t>
      </w: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lastRenderedPageBreak/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2338/2017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Valdir Ferreira da Silva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Sr Prefeito, em caráter</w:t>
      </w:r>
      <w:proofErr w:type="gramStart"/>
      <w:r w:rsidRPr="002237CD">
        <w:rPr>
          <w:rFonts w:cstheme="minorHAnsi"/>
          <w:i/>
          <w:sz w:val="24"/>
          <w:szCs w:val="24"/>
        </w:rPr>
        <w:t xml:space="preserve">  </w:t>
      </w:r>
      <w:proofErr w:type="gramEnd"/>
      <w:r w:rsidRPr="002237CD">
        <w:rPr>
          <w:rFonts w:cstheme="minorHAnsi"/>
          <w:i/>
          <w:sz w:val="24"/>
          <w:szCs w:val="24"/>
        </w:rPr>
        <w:t xml:space="preserve">de urgência, providência quanto à limpeza e retirada de entulho, da Rua Governador Valadares, </w:t>
      </w:r>
      <w:proofErr w:type="spellStart"/>
      <w:r w:rsidRPr="002237CD">
        <w:rPr>
          <w:rFonts w:cstheme="minorHAnsi"/>
          <w:i/>
          <w:sz w:val="24"/>
          <w:szCs w:val="24"/>
        </w:rPr>
        <w:t>alura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do número 100, no Bairro  Residencial Palmas de </w:t>
      </w:r>
      <w:proofErr w:type="spellStart"/>
      <w:r w:rsidRPr="002237CD">
        <w:rPr>
          <w:rFonts w:cstheme="minorHAnsi"/>
          <w:i/>
          <w:sz w:val="24"/>
          <w:szCs w:val="24"/>
        </w:rPr>
        <w:t>Itaqu</w:t>
      </w:r>
      <w:r w:rsidR="004B4E19">
        <w:rPr>
          <w:rFonts w:cstheme="minorHAnsi"/>
          <w:i/>
          <w:sz w:val="24"/>
          <w:szCs w:val="24"/>
        </w:rPr>
        <w:t>á</w:t>
      </w:r>
      <w:proofErr w:type="spellEnd"/>
      <w:r w:rsidRPr="002237CD">
        <w:rPr>
          <w:rFonts w:cstheme="minorHAnsi"/>
          <w:i/>
          <w:sz w:val="24"/>
          <w:szCs w:val="24"/>
        </w:rPr>
        <w:t>, neste Município.</w:t>
      </w:r>
    </w:p>
    <w:p w:rsidR="004B4E19" w:rsidRDefault="004B4E19" w:rsidP="00683913">
      <w:pPr>
        <w:jc w:val="both"/>
        <w:rPr>
          <w:rFonts w:cstheme="minorHAnsi"/>
          <w:b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2339/2017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Luiz Otávio da Silva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serviço de capinação na Avenida Marginal l e de tapa buraco na altura do nº 260, no Bairro Vila Virgínia, neste Município.</w:t>
      </w:r>
    </w:p>
    <w:p w:rsidR="00683913" w:rsidRPr="002237CD" w:rsidRDefault="00683913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2340/2017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Elio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de Araújo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sejam realizados urgentes serviços de limpeza e reparos no bueiro existente na Rua Itararé, defronte ao número 216, no Bairro Vila Bartira, neste Município.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2341/2017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Elio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de Araújo</w:t>
      </w:r>
    </w:p>
    <w:p w:rsidR="00DF59F6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sejam realizados urgentes serviços de tapa buracos e recomposição </w:t>
      </w:r>
      <w:proofErr w:type="spellStart"/>
      <w:r w:rsidRPr="002237CD">
        <w:rPr>
          <w:rFonts w:cstheme="minorHAnsi"/>
          <w:i/>
          <w:sz w:val="24"/>
          <w:szCs w:val="24"/>
        </w:rPr>
        <w:t>asfáltica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na Rua Marquês de Barbacena, no Bairro O Pequeno Coração, neste Município.</w:t>
      </w:r>
    </w:p>
    <w:p w:rsidR="004B4E19" w:rsidRDefault="004B4E19" w:rsidP="002237CD">
      <w:pPr>
        <w:jc w:val="both"/>
        <w:rPr>
          <w:rFonts w:cstheme="minorHAnsi"/>
          <w:i/>
          <w:sz w:val="24"/>
          <w:szCs w:val="24"/>
        </w:rPr>
      </w:pPr>
    </w:p>
    <w:p w:rsidR="004B4E19" w:rsidRPr="002237CD" w:rsidRDefault="004B4E19" w:rsidP="004B4E19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2342/2017</w:t>
      </w:r>
    </w:p>
    <w:p w:rsidR="004B4E19" w:rsidRPr="002237CD" w:rsidRDefault="004B4E19" w:rsidP="004B4E19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Elio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de Araújo</w:t>
      </w:r>
    </w:p>
    <w:p w:rsidR="004B4E19" w:rsidRPr="002237CD" w:rsidRDefault="004B4E19" w:rsidP="004B4E19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urgente extensão da rede de iluminação pública na Rua Juruá, no Bairro Jardim Rio Negro, neste Município.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2343/2017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Maria Aparecida Monteiro Rodrigues da Fonseca</w:t>
      </w:r>
    </w:p>
    <w:p w:rsidR="00DF59F6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serviço de tapa buraco da Rua das Begônias, no Bairro Jardim Adriana.</w:t>
      </w:r>
    </w:p>
    <w:p w:rsidR="00683913" w:rsidRDefault="00683913" w:rsidP="002237CD">
      <w:pPr>
        <w:jc w:val="both"/>
        <w:rPr>
          <w:rFonts w:cstheme="minorHAnsi"/>
          <w:i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2344/2017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Alexandre de Oliveira Silva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implantação de uma lombada na Rua </w:t>
      </w:r>
      <w:proofErr w:type="spellStart"/>
      <w:r w:rsidRPr="002237CD">
        <w:rPr>
          <w:rFonts w:cstheme="minorHAnsi"/>
          <w:i/>
          <w:sz w:val="24"/>
          <w:szCs w:val="24"/>
        </w:rPr>
        <w:t>Delmiro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Gouveia, altura do nº 227, Parque Residencial </w:t>
      </w:r>
      <w:proofErr w:type="spellStart"/>
      <w:r w:rsidRPr="002237CD">
        <w:rPr>
          <w:rFonts w:cstheme="minorHAnsi"/>
          <w:i/>
          <w:sz w:val="24"/>
          <w:szCs w:val="24"/>
        </w:rPr>
        <w:t>Scaffid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II, </w:t>
      </w:r>
      <w:proofErr w:type="spellStart"/>
      <w:r w:rsidRPr="002237CD">
        <w:rPr>
          <w:rFonts w:cstheme="minorHAnsi"/>
          <w:i/>
          <w:sz w:val="24"/>
          <w:szCs w:val="24"/>
        </w:rPr>
        <w:t>Itaquaquecetuba</w:t>
      </w:r>
      <w:proofErr w:type="spellEnd"/>
      <w:r w:rsidRPr="002237CD">
        <w:rPr>
          <w:rFonts w:cstheme="minorHAnsi"/>
          <w:i/>
          <w:sz w:val="24"/>
          <w:szCs w:val="24"/>
        </w:rPr>
        <w:t>.</w:t>
      </w:r>
    </w:p>
    <w:p w:rsidR="00683913" w:rsidRDefault="00683913" w:rsidP="002237CD">
      <w:pPr>
        <w:jc w:val="both"/>
        <w:rPr>
          <w:rFonts w:cstheme="minorHAnsi"/>
          <w:i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2345/2017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Carlos Alberto Santiago Gomes Barbosa</w:t>
      </w:r>
    </w:p>
    <w:p w:rsidR="00683913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do Senhor Prefeito Municipal, que sejam realizados serviços de </w:t>
      </w:r>
      <w:proofErr w:type="spellStart"/>
      <w:r w:rsidRPr="002237CD">
        <w:rPr>
          <w:rFonts w:cstheme="minorHAnsi"/>
          <w:i/>
          <w:sz w:val="24"/>
          <w:szCs w:val="24"/>
        </w:rPr>
        <w:t>capinagem</w:t>
      </w:r>
      <w:proofErr w:type="spellEnd"/>
      <w:r w:rsidRPr="002237CD">
        <w:rPr>
          <w:rFonts w:cstheme="minorHAnsi"/>
          <w:i/>
          <w:sz w:val="24"/>
          <w:szCs w:val="24"/>
        </w:rPr>
        <w:t>, passagem de máquina e colocação de rachão na Estrada do Rio Abaixo na altura do n° 2800, no bairro Rio Abaixo, neste Município.</w:t>
      </w:r>
    </w:p>
    <w:p w:rsidR="004B4E19" w:rsidRDefault="004B4E19" w:rsidP="00683913">
      <w:pPr>
        <w:jc w:val="both"/>
        <w:rPr>
          <w:rFonts w:cstheme="minorHAnsi"/>
          <w:i/>
          <w:sz w:val="24"/>
          <w:szCs w:val="24"/>
        </w:rPr>
      </w:pPr>
    </w:p>
    <w:p w:rsidR="004B4E19" w:rsidRPr="002237CD" w:rsidRDefault="004B4E19" w:rsidP="004B4E19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2346/2017</w:t>
      </w:r>
    </w:p>
    <w:p w:rsidR="004B4E19" w:rsidRPr="002237CD" w:rsidRDefault="004B4E19" w:rsidP="004B4E19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4B4E19" w:rsidRPr="002237CD" w:rsidRDefault="004B4E19" w:rsidP="004B4E19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lastRenderedPageBreak/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um estudo visando aderir ao PL que “Instituir a Semana Municipal de Conscientização sobre a Depressão </w:t>
      </w:r>
      <w:proofErr w:type="spellStart"/>
      <w:r w:rsidRPr="002237CD">
        <w:rPr>
          <w:rFonts w:cstheme="minorHAnsi"/>
          <w:i/>
          <w:sz w:val="24"/>
          <w:szCs w:val="24"/>
        </w:rPr>
        <w:t>Infanto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Juvenil”</w:t>
      </w:r>
    </w:p>
    <w:p w:rsidR="004B4E19" w:rsidRPr="002237CD" w:rsidRDefault="004B4E19" w:rsidP="00683913">
      <w:pPr>
        <w:jc w:val="both"/>
        <w:rPr>
          <w:rFonts w:cstheme="minorHAnsi"/>
          <w:i/>
          <w:sz w:val="24"/>
          <w:szCs w:val="24"/>
        </w:rPr>
      </w:pPr>
    </w:p>
    <w:p w:rsidR="004B4E19" w:rsidRDefault="004B4E19" w:rsidP="002237CD">
      <w:pPr>
        <w:jc w:val="both"/>
        <w:rPr>
          <w:rFonts w:cstheme="minorHAnsi"/>
          <w:b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2347/2017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um estudo ao PL que “Autoriza a criação do Banco Municipal de Materiais de Construção e dá outras providências”.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2348/2017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um estudo ao PL que “Dispõe sobre instalação de botão de pânico, GPS e câmeras de vídeo no interior dos ônibus de transporte coletivo e dá outras providências”.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2349/2017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proofErr w:type="gramStart"/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um estudo visando aderir ao PL que “Dispõe sobre parâmetros de atuação preventiva no combate aos entorpecentes no ambiente escolar”, e dá outras providências”</w:t>
      </w:r>
      <w:proofErr w:type="gramEnd"/>
      <w:r w:rsidRPr="002237CD">
        <w:rPr>
          <w:rFonts w:cstheme="minorHAnsi"/>
          <w:i/>
          <w:sz w:val="24"/>
          <w:szCs w:val="24"/>
        </w:rPr>
        <w:t>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DF59F6" w:rsidRPr="002237CD" w:rsidRDefault="00DF59F6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2350/2017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um estudo visando aderir ao PL que “Institui o CADASTRO MUNICIPAL DE PESSOAS DESAPARECIDAS no Município de </w:t>
      </w:r>
      <w:proofErr w:type="spellStart"/>
      <w:r w:rsidRPr="002237CD">
        <w:rPr>
          <w:rFonts w:cstheme="minorHAnsi"/>
          <w:i/>
          <w:sz w:val="24"/>
          <w:szCs w:val="24"/>
        </w:rPr>
        <w:t>Itaquaquecetuba</w:t>
      </w:r>
      <w:proofErr w:type="spellEnd"/>
      <w:r w:rsidRPr="002237CD">
        <w:rPr>
          <w:rFonts w:cstheme="minorHAnsi"/>
          <w:i/>
          <w:sz w:val="24"/>
          <w:szCs w:val="24"/>
        </w:rPr>
        <w:t>.</w:t>
      </w:r>
    </w:p>
    <w:p w:rsidR="00DF59F6" w:rsidRDefault="00DF59F6" w:rsidP="002237CD">
      <w:pPr>
        <w:jc w:val="both"/>
        <w:rPr>
          <w:rFonts w:cstheme="minorHAnsi"/>
          <w:i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2351/2017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em CARÁTER DE URGÊNCIA, troca de lâmpada queimada, na Rua Cônego Mateus </w:t>
      </w:r>
      <w:proofErr w:type="spellStart"/>
      <w:r w:rsidRPr="002237CD">
        <w:rPr>
          <w:rFonts w:cstheme="minorHAnsi"/>
          <w:i/>
          <w:sz w:val="24"/>
          <w:szCs w:val="24"/>
        </w:rPr>
        <w:t>Deriske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na Vila </w:t>
      </w:r>
      <w:proofErr w:type="spellStart"/>
      <w:r w:rsidRPr="002237CD">
        <w:rPr>
          <w:rFonts w:cstheme="minorHAnsi"/>
          <w:i/>
          <w:sz w:val="24"/>
          <w:szCs w:val="24"/>
        </w:rPr>
        <w:t>Zesuína</w:t>
      </w:r>
      <w:proofErr w:type="spellEnd"/>
      <w:r w:rsidRPr="002237CD">
        <w:rPr>
          <w:rFonts w:cstheme="minorHAnsi"/>
          <w:i/>
          <w:sz w:val="24"/>
          <w:szCs w:val="24"/>
        </w:rPr>
        <w:t>, neste Município.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</w:p>
    <w:p w:rsidR="00683913" w:rsidRPr="002237CD" w:rsidRDefault="00683913" w:rsidP="00683913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2352/2017</w:t>
      </w:r>
    </w:p>
    <w:p w:rsidR="00683913" w:rsidRPr="002237CD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r w:rsidRPr="002237CD">
        <w:rPr>
          <w:rFonts w:cstheme="minorHAnsi"/>
          <w:i/>
          <w:sz w:val="24"/>
          <w:szCs w:val="24"/>
        </w:rPr>
        <w:t>Adriana Aparecida Félix</w:t>
      </w:r>
    </w:p>
    <w:p w:rsidR="00683913" w:rsidRDefault="00683913" w:rsidP="00683913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>Solicitando ao Senhor Prefeito Municipal, operação tapa buracos em todas as ruas do Bairro denominado Pequeno Coração.</w:t>
      </w:r>
    </w:p>
    <w:p w:rsidR="00683913" w:rsidRDefault="00683913" w:rsidP="002237CD">
      <w:pPr>
        <w:jc w:val="both"/>
        <w:rPr>
          <w:rFonts w:cstheme="minorHAnsi"/>
          <w:i/>
          <w:sz w:val="24"/>
          <w:szCs w:val="24"/>
        </w:rPr>
      </w:pPr>
    </w:p>
    <w:p w:rsidR="002237CD" w:rsidRPr="002237CD" w:rsidRDefault="002237CD" w:rsidP="002237CD">
      <w:pPr>
        <w:jc w:val="both"/>
        <w:rPr>
          <w:rFonts w:cstheme="minorHAnsi"/>
          <w:b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Indicação </w:t>
      </w:r>
      <w:r w:rsidR="004B4E19">
        <w:rPr>
          <w:rFonts w:cstheme="minorHAnsi"/>
          <w:b/>
          <w:sz w:val="24"/>
          <w:szCs w:val="24"/>
        </w:rPr>
        <w:t>n</w:t>
      </w:r>
      <w:r w:rsidRPr="002237CD">
        <w:rPr>
          <w:rFonts w:cstheme="minorHAnsi"/>
          <w:b/>
          <w:sz w:val="24"/>
          <w:szCs w:val="24"/>
        </w:rPr>
        <w:t>º 2353/2017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2237CD">
        <w:rPr>
          <w:rFonts w:cstheme="minorHAnsi"/>
          <w:i/>
          <w:sz w:val="24"/>
          <w:szCs w:val="24"/>
        </w:rPr>
        <w:t>Rolgaciano</w:t>
      </w:r>
      <w:proofErr w:type="spellEnd"/>
      <w:r w:rsidRPr="002237CD">
        <w:rPr>
          <w:rFonts w:cstheme="minorHAnsi"/>
          <w:i/>
          <w:sz w:val="24"/>
          <w:szCs w:val="24"/>
        </w:rPr>
        <w:t xml:space="preserve"> Fernandes Almeida</w:t>
      </w:r>
    </w:p>
    <w:p w:rsidR="002237CD" w:rsidRPr="002237CD" w:rsidRDefault="002237CD" w:rsidP="002237CD">
      <w:pPr>
        <w:jc w:val="both"/>
        <w:rPr>
          <w:rFonts w:cstheme="minorHAnsi"/>
          <w:i/>
          <w:sz w:val="24"/>
          <w:szCs w:val="24"/>
        </w:rPr>
      </w:pPr>
      <w:r w:rsidRPr="002237CD">
        <w:rPr>
          <w:rFonts w:cstheme="minorHAnsi"/>
          <w:b/>
          <w:sz w:val="24"/>
          <w:szCs w:val="24"/>
        </w:rPr>
        <w:t xml:space="preserve">Assunto: </w:t>
      </w:r>
      <w:r w:rsidRPr="002237CD">
        <w:rPr>
          <w:rFonts w:cstheme="minorHAnsi"/>
          <w:i/>
          <w:sz w:val="24"/>
          <w:szCs w:val="24"/>
        </w:rPr>
        <w:t xml:space="preserve">Solicitando ao Senhor Prefeito Municipal, em CARÁTER DE URGÊNCIA, estudos e providências de implantar redutor de velocidade (Lombada) na Estrada do Mandi entre o n° 1951 e </w:t>
      </w:r>
      <w:proofErr w:type="gramStart"/>
      <w:r w:rsidRPr="002237CD">
        <w:rPr>
          <w:rFonts w:cstheme="minorHAnsi"/>
          <w:i/>
          <w:sz w:val="24"/>
          <w:szCs w:val="24"/>
        </w:rPr>
        <w:t>1971 no Parque Novo</w:t>
      </w:r>
      <w:proofErr w:type="gramEnd"/>
      <w:r w:rsidRPr="002237CD">
        <w:rPr>
          <w:rFonts w:cstheme="minorHAnsi"/>
          <w:i/>
          <w:sz w:val="24"/>
          <w:szCs w:val="24"/>
        </w:rPr>
        <w:t xml:space="preserve"> Horizonte, neste Município.</w:t>
      </w:r>
    </w:p>
    <w:p w:rsidR="00DF59F6" w:rsidRPr="002237CD" w:rsidRDefault="00DF59F6" w:rsidP="002237CD">
      <w:pPr>
        <w:jc w:val="both"/>
        <w:rPr>
          <w:rFonts w:cstheme="minorHAnsi"/>
          <w:i/>
          <w:sz w:val="24"/>
          <w:szCs w:val="24"/>
        </w:rPr>
      </w:pPr>
    </w:p>
    <w:sectPr w:rsidR="00DF59F6" w:rsidRPr="002237C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565D"/>
    <w:rsid w:val="001915A3"/>
    <w:rsid w:val="00217F62"/>
    <w:rsid w:val="002234DA"/>
    <w:rsid w:val="002237CD"/>
    <w:rsid w:val="004B4E19"/>
    <w:rsid w:val="00531FD7"/>
    <w:rsid w:val="00683913"/>
    <w:rsid w:val="008E55DD"/>
    <w:rsid w:val="00A906D8"/>
    <w:rsid w:val="00AB5A74"/>
    <w:rsid w:val="00B61CFF"/>
    <w:rsid w:val="00B76F68"/>
    <w:rsid w:val="00DF59F6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B04E-C27E-4F05-901C-B2F4BA12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1561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2017-11-28T12:03:00Z</cp:lastPrinted>
  <dcterms:created xsi:type="dcterms:W3CDTF">2015-07-02T20:38:00Z</dcterms:created>
  <dcterms:modified xsi:type="dcterms:W3CDTF">2017-11-28T12:03:00Z</dcterms:modified>
</cp:coreProperties>
</file>